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 xml:space="preserve">（ </w:t>
      </w:r>
      <w:r>
        <w:rPr>
          <w:rFonts w:hint="eastAsia" w:ascii="黑体" w:eastAsia="黑体"/>
          <w:b/>
          <w:color w:val="FF0000"/>
          <w:sz w:val="36"/>
          <w:szCs w:val="36"/>
        </w:rPr>
        <w:t>201</w:t>
      </w:r>
      <w:r>
        <w:rPr>
          <w:rFonts w:hint="eastAsia" w:ascii="黑体" w:eastAsia="黑体"/>
          <w:b/>
          <w:color w:val="FF0000"/>
          <w:sz w:val="36"/>
          <w:szCs w:val="36"/>
          <w:lang w:val="en-US" w:eastAsia="zh-CN"/>
        </w:rPr>
        <w:t>9</w:t>
      </w:r>
      <w:r>
        <w:rPr>
          <w:rFonts w:hint="eastAsia" w:ascii="黑体" w:eastAsia="黑体"/>
          <w:b/>
          <w:color w:val="FF0000"/>
          <w:sz w:val="36"/>
          <w:szCs w:val="36"/>
        </w:rPr>
        <w:t>—20</w:t>
      </w:r>
      <w:r>
        <w:rPr>
          <w:rFonts w:hint="eastAsia" w:ascii="黑体" w:eastAsia="黑体"/>
          <w:b/>
          <w:color w:val="FF0000"/>
          <w:sz w:val="36"/>
          <w:szCs w:val="36"/>
          <w:lang w:val="en-US" w:eastAsia="zh-CN"/>
        </w:rPr>
        <w:t>20</w:t>
      </w:r>
      <w:r>
        <w:rPr>
          <w:rFonts w:hint="eastAsia" w:ascii="黑体" w:eastAsia="黑体"/>
          <w:b/>
          <w:sz w:val="36"/>
          <w:szCs w:val="36"/>
        </w:rPr>
        <w:t>学年）国家奖学金申请审批表</w:t>
      </w:r>
      <w:bookmarkStart w:id="0" w:name="_GoBack"/>
      <w:bookmarkEnd w:id="0"/>
      <w:r>
        <w:rPr>
          <w:rFonts w:hint="eastAsia" w:ascii="黑体" w:eastAsia="黑体"/>
          <w:b/>
          <w:color w:val="FF0000"/>
          <w:sz w:val="36"/>
          <w:szCs w:val="36"/>
        </w:rPr>
        <w:t>（样表）</w:t>
      </w:r>
    </w:p>
    <w:p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hint="eastAsia" w:ascii="Arial" w:hAnsi="Arial" w:cs="Arial"/>
          <w:color w:val="FF0000"/>
          <w:szCs w:val="21"/>
        </w:rPr>
        <w:t>表格为一页，正反两面打印，不得随意增加页数，不得涂改数据或出现空白项。</w:t>
      </w:r>
    </w:p>
    <w:p>
      <w:pPr>
        <w:jc w:val="center"/>
        <w:rPr>
          <w:rFonts w:hint="eastAsia"/>
          <w:b/>
          <w:sz w:val="24"/>
        </w:rPr>
      </w:pPr>
    </w:p>
    <w:tbl>
      <w:tblPr>
        <w:tblStyle w:val="5"/>
        <w:tblpPr w:leftFromText="180" w:rightFromText="180" w:vertAnchor="page" w:horzAnchor="page" w:tblpX="1170" w:tblpY="3180"/>
        <w:tblW w:w="9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56"/>
        <w:gridCol w:w="292"/>
        <w:gridCol w:w="142"/>
        <w:gridCol w:w="434"/>
        <w:gridCol w:w="435"/>
        <w:gridCol w:w="311"/>
        <w:gridCol w:w="121"/>
        <w:gridCol w:w="436"/>
        <w:gridCol w:w="435"/>
        <w:gridCol w:w="86"/>
        <w:gridCol w:w="360"/>
        <w:gridCol w:w="434"/>
        <w:gridCol w:w="436"/>
        <w:gridCol w:w="131"/>
        <w:gridCol w:w="304"/>
        <w:gridCol w:w="435"/>
        <w:gridCol w:w="435"/>
        <w:gridCol w:w="85"/>
        <w:gridCol w:w="351"/>
        <w:gridCol w:w="435"/>
        <w:gridCol w:w="435"/>
        <w:gridCol w:w="435"/>
        <w:gridCol w:w="436"/>
        <w:gridCol w:w="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5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4" w:type="dxa"/>
            <w:gridSpan w:val="5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字与字之间不得有间隔</w:t>
            </w:r>
          </w:p>
        </w:tc>
        <w:tc>
          <w:tcPr>
            <w:tcW w:w="107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男/女</w:t>
            </w:r>
          </w:p>
        </w:tc>
        <w:tc>
          <w:tcPr>
            <w:tcW w:w="125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7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ind w:left="105" w:hanging="105" w:hangingChars="5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199X年XX月       （如199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Cs w:val="21"/>
              </w:rPr>
              <w:t>年05月）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exact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14" w:type="dxa"/>
            <w:gridSpan w:val="5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中共党员</w:t>
            </w:r>
            <w:r>
              <w:rPr>
                <w:rFonts w:hint="eastAsia" w:ascii="Arial" w:hAnsi="Arial" w:cs="Arial"/>
                <w:color w:val="FF0000"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"http://baike.baidu.com/view/116827.htm" \t "_blank" </w:instrText>
            </w:r>
            <w:r>
              <w:fldChar w:fldCharType="separate"/>
            </w:r>
            <w:r>
              <w:rPr>
                <w:rFonts w:ascii="Arial" w:hAnsi="Arial" w:cs="Arial"/>
                <w:color w:val="FF0000"/>
                <w:szCs w:val="21"/>
              </w:rPr>
              <w:t>预备党员</w:t>
            </w:r>
            <w:r>
              <w:rPr>
                <w:rFonts w:ascii="Arial" w:hAnsi="Arial" w:cs="Arial"/>
                <w:color w:val="FF0000"/>
                <w:szCs w:val="21"/>
              </w:rPr>
              <w:fldChar w:fldCharType="end"/>
            </w:r>
            <w:r>
              <w:rPr>
                <w:rFonts w:hint="eastAsia" w:ascii="Arial" w:hAnsi="Arial" w:cs="Arial"/>
                <w:color w:val="FF0000"/>
                <w:szCs w:val="21"/>
              </w:rPr>
              <w:t>/共青团员/群众</w:t>
            </w:r>
          </w:p>
        </w:tc>
        <w:tc>
          <w:tcPr>
            <w:tcW w:w="1078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X</w:t>
            </w:r>
            <w:r>
              <w:rPr>
                <w:rFonts w:hint="eastAsia" w:ascii="Arial" w:hAnsi="Arial" w:cs="Arial"/>
                <w:color w:val="FF0000"/>
                <w:szCs w:val="21"/>
              </w:rPr>
              <w:t>族（填写全称）</w:t>
            </w:r>
          </w:p>
        </w:tc>
        <w:tc>
          <w:tcPr>
            <w:tcW w:w="125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7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ind w:left="105" w:hanging="105" w:hangingChars="5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201X年XX月       （如201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FF0000"/>
                <w:szCs w:val="21"/>
              </w:rPr>
              <w:t>年0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Cs w:val="21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Arial" w:hAnsi="Arial" w:cs="Arial"/>
                <w:color w:val="FF0000"/>
                <w:szCs w:val="21"/>
              </w:rPr>
              <w:t>公共政策与公共经济专业  （填写全称）</w:t>
            </w:r>
          </w:p>
        </w:tc>
        <w:tc>
          <w:tcPr>
            <w:tcW w:w="107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w w:val="80"/>
                <w:kern w:val="0"/>
                <w:sz w:val="24"/>
                <w:fitText w:val="1080" w:id="0"/>
              </w:rPr>
              <w:t>三年/四年/</w:t>
            </w:r>
            <w:r>
              <w:rPr>
                <w:rFonts w:hint="eastAsia" w:ascii="方正仿宋_GBK" w:eastAsia="方正仿宋_GBK"/>
                <w:color w:val="FF0000"/>
                <w:spacing w:val="8"/>
                <w:w w:val="80"/>
                <w:kern w:val="0"/>
                <w:sz w:val="24"/>
                <w:fitText w:val="1080" w:id="0"/>
              </w:rPr>
              <w:t>…</w:t>
            </w:r>
          </w:p>
        </w:tc>
        <w:tc>
          <w:tcPr>
            <w:tcW w:w="125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7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正常使用中的手机号码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82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4" w:type="dxa"/>
            <w:gridSpan w:val="2"/>
            <w:vAlign w:val="center"/>
          </w:tcPr>
          <w:p>
            <w:pPr>
              <w:widowControl/>
              <w:jc w:val="both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数</w:t>
            </w:r>
          </w:p>
        </w:tc>
        <w:tc>
          <w:tcPr>
            <w:tcW w:w="434" w:type="dxa"/>
            <w:vAlign w:val="center"/>
          </w:tcPr>
          <w:p>
            <w:pPr>
              <w:widowControl/>
              <w:jc w:val="both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字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both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要</w:t>
            </w:r>
          </w:p>
        </w:tc>
        <w:tc>
          <w:tcPr>
            <w:tcW w:w="432" w:type="dxa"/>
            <w:gridSpan w:val="2"/>
            <w:vAlign w:val="center"/>
          </w:tcPr>
          <w:p>
            <w:pPr>
              <w:widowControl/>
              <w:jc w:val="both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居</w:t>
            </w:r>
          </w:p>
        </w:tc>
        <w:tc>
          <w:tcPr>
            <w:tcW w:w="436" w:type="dxa"/>
            <w:vAlign w:val="center"/>
          </w:tcPr>
          <w:p>
            <w:pPr>
              <w:widowControl/>
              <w:jc w:val="both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中</w:t>
            </w:r>
          </w:p>
        </w:tc>
        <w:tc>
          <w:tcPr>
            <w:tcW w:w="435" w:type="dxa"/>
            <w:vAlign w:val="center"/>
          </w:tcPr>
          <w:p>
            <w:pPr>
              <w:widowControl/>
              <w:jc w:val="both"/>
              <w:rPr>
                <w:color w:val="FF0000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4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08" w:type="dxa"/>
            <w:gridSpan w:val="11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0" w:lineRule="atLeas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50165</wp:posOffset>
                      </wp:positionV>
                      <wp:extent cx="565785" cy="274320"/>
                      <wp:effectExtent l="4445" t="4445" r="20320" b="698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>总人数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9.8pt;margin-top:3.95pt;height:21.6pt;width:44.55pt;z-index:251659264;mso-width-relative:page;mso-height-relative:page;" fillcolor="#FFFFFF" filled="t" stroked="t" coordsize="21600,21600" o:gfxdata="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/o3Av9cAAAAI&#10;AQAADwAAAAAAAAABACAAAAAiAAAAZHJzL2Rvd25yZXYueG1sUEsBAhQAFAAAAAgAh07iQGa5lT8d&#10;AgAAKwQAAA4AAAAAAAAAAQAgAAAAJgEAAGRycy9lMm9Eb2MueG1sUEsFBgAAAAAGAAYAWQEAALUF&#10;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>总人数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     ）</w:t>
            </w:r>
          </w:p>
          <w:p>
            <w:pPr>
              <w:adjustRightInd w:val="0"/>
              <w:snapToGrid w:val="0"/>
              <w:spacing w:before="156" w:beforeLines="50" w:line="200" w:lineRule="atLeas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成绩排名须进入前10%，统一用阿拉伯数字填写。</w:t>
            </w:r>
          </w:p>
        </w:tc>
        <w:tc>
          <w:tcPr>
            <w:tcW w:w="4787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实行综合考评排名：是□；否</w:t>
            </w:r>
            <w:r>
              <w:rPr>
                <w:rFonts w:ascii="宋体" w:hAnsi="宋体"/>
                <w:sz w:val="27"/>
                <w:szCs w:val="27"/>
              </w:rPr>
              <w:sym w:font="Wingdings 2" w:char="0052"/>
            </w:r>
          </w:p>
          <w:p>
            <w:pPr>
              <w:adjustRightInd w:val="0"/>
              <w:snapToGrid w:val="0"/>
              <w:spacing w:before="156" w:beforeLines="50" w:line="200" w:lineRule="atLeast"/>
              <w:ind w:right="210"/>
              <w:jc w:val="right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4308" w:type="dxa"/>
            <w:gridSpan w:val="11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7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25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761" w:type="dxa"/>
            <w:gridSpan w:val="12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6" w:type="dxa"/>
            <w:gridSpan w:val="10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201X年X月如</w:t>
            </w:r>
            <w:r>
              <w:rPr>
                <w:rFonts w:hint="eastAsia"/>
                <w:color w:val="FF0000"/>
                <w:w w:val="90"/>
                <w:szCs w:val="21"/>
              </w:rPr>
              <w:t>（201</w:t>
            </w:r>
            <w:r>
              <w:rPr>
                <w:rFonts w:hint="eastAsia"/>
                <w:color w:val="FF0000"/>
                <w:w w:val="9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FF0000"/>
                <w:w w:val="90"/>
                <w:szCs w:val="21"/>
              </w:rPr>
              <w:t>年5月）</w:t>
            </w:r>
          </w:p>
        </w:tc>
        <w:tc>
          <w:tcPr>
            <w:tcW w:w="3761" w:type="dxa"/>
            <w:gridSpan w:val="12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1、获奖项目，不含各类资格考试</w:t>
            </w:r>
          </w:p>
        </w:tc>
        <w:tc>
          <w:tcPr>
            <w:tcW w:w="3786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如较多可只填主要颁奖单位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3761" w:type="dxa"/>
            <w:gridSpan w:val="12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2、奖项按照国家级、省级、校（市）级、院（县）级顺序逐级填写。</w:t>
            </w:r>
          </w:p>
        </w:tc>
        <w:tc>
          <w:tcPr>
            <w:tcW w:w="3786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3761" w:type="dxa"/>
            <w:gridSpan w:val="12"/>
            <w:vAlign w:val="center"/>
          </w:tcPr>
          <w:p>
            <w:pPr>
              <w:spacing w:before="72" w:after="156" w:afterLines="50"/>
              <w:ind w:firstLine="33" w:firstLineChars="16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  <w:r>
              <w:rPr>
                <w:rFonts w:hint="eastAsia"/>
                <w:color w:val="FF0000"/>
                <w:szCs w:val="21"/>
                <w:lang w:eastAsia="zh-CN"/>
              </w:rPr>
              <w:t>填写奖项</w:t>
            </w:r>
            <w:r>
              <w:rPr>
                <w:rFonts w:hint="eastAsia"/>
                <w:color w:val="FF0000"/>
                <w:szCs w:val="21"/>
              </w:rPr>
              <w:t>必须是参评学年度的</w:t>
            </w:r>
          </w:p>
        </w:tc>
        <w:tc>
          <w:tcPr>
            <w:tcW w:w="3786" w:type="dxa"/>
            <w:gridSpan w:val="10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25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before="72" w:after="156" w:afterLines="50"/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3761" w:type="dxa"/>
            <w:gridSpan w:val="12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jc w:val="center"/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4、</w:t>
            </w:r>
            <w:r>
              <w:rPr>
                <w:rFonts w:hint="eastAsia"/>
                <w:color w:val="FF0000"/>
                <w:szCs w:val="21"/>
              </w:rPr>
              <w:t>不能增加栏目，如获奖比较多可只选择重要奖项填写</w:t>
            </w:r>
            <w:r>
              <w:rPr>
                <w:rFonts w:hint="eastAsia"/>
                <w:color w:val="FF0000"/>
                <w:szCs w:val="21"/>
                <w:lang w:eastAsia="zh-CN"/>
              </w:rPr>
              <w:t>。</w:t>
            </w:r>
          </w:p>
        </w:tc>
        <w:tc>
          <w:tcPr>
            <w:tcW w:w="3786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 w:line="20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8" w:hRule="atLeast"/>
        </w:trPr>
        <w:tc>
          <w:tcPr>
            <w:tcW w:w="82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095" w:type="dxa"/>
            <w:gridSpan w:val="24"/>
            <w:vAlign w:val="center"/>
          </w:tcPr>
          <w:p>
            <w:pPr>
              <w:rPr>
                <w:sz w:val="24"/>
              </w:rPr>
            </w:pPr>
          </w:p>
          <w:p>
            <w:pPr>
              <w:ind w:firstLine="560" w:firstLineChars="200"/>
              <w:rPr>
                <w:rFonts w:ascii="方正仿宋_GBK" w:eastAsia="方正仿宋_GBK"/>
                <w:color w:val="FF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能够如实反映学生学习成绩优异、社会实践、创新能力、综合素质等方面特别突出表现情况。字数控制在200字左右。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color w:val="FF0000"/>
                <w:sz w:val="24"/>
              </w:rPr>
              <w:t>(本人手签，不可用签名章代替)</w:t>
            </w:r>
          </w:p>
          <w:p>
            <w:pPr>
              <w:spacing w:before="156" w:beforeLines="50" w:after="312" w:afterLines="100"/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  <w:lang w:eastAsia="zh-CN"/>
              </w:rPr>
              <w:t>时间落款待定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b/>
          <w:color w:val="FF0000"/>
          <w:sz w:val="24"/>
        </w:rPr>
        <w:t>XX（填写全称）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院系：</w:t>
      </w:r>
      <w:r>
        <w:rPr>
          <w:rFonts w:hint="eastAsia"/>
          <w:b/>
          <w:color w:val="FF0000"/>
          <w:sz w:val="24"/>
        </w:rPr>
        <w:t>XXX（填写全称）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 学号：XXX</w:t>
      </w:r>
      <w:r>
        <w:rPr>
          <w:rFonts w:hint="eastAsia"/>
          <w:b/>
          <w:color w:val="FF0000"/>
          <w:sz w:val="24"/>
        </w:rPr>
        <w:t>（与初审名单表一致）</w:t>
      </w:r>
    </w:p>
    <w:p>
      <w:pPr>
        <w:jc w:val="center"/>
        <w:rPr>
          <w:rFonts w:ascii="Arial" w:hAnsi="Arial" w:cs="Arial"/>
          <w:color w:val="FF0000"/>
          <w:szCs w:val="21"/>
        </w:rPr>
      </w:pPr>
    </w:p>
    <w:tbl>
      <w:tblPr>
        <w:tblStyle w:val="5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560" w:firstLineChars="200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推荐理由简明扼要，字数控制在100字左右。</w:t>
            </w:r>
            <w:r>
              <w:rPr>
                <w:rFonts w:hint="eastAsia" w:ascii="方正仿宋_GBK" w:eastAsia="方正仿宋_GBK"/>
                <w:b/>
                <w:color w:val="FF0000"/>
                <w:sz w:val="28"/>
                <w:szCs w:val="28"/>
              </w:rPr>
              <w:t>推荐人必须是申请学生的辅导员或班主任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，其他人无权推荐。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after="312" w:afterLines="100"/>
              <w:ind w:left="6840" w:hanging="6840" w:hangingChars="28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</w:t>
            </w:r>
            <w:r>
              <w:rPr>
                <w:rFonts w:hint="eastAsia"/>
                <w:color w:val="FF0000"/>
                <w:sz w:val="24"/>
              </w:rPr>
              <w:t>(本人手签，不可用签名章代替)</w:t>
            </w:r>
            <w:r>
              <w:rPr>
                <w:rFonts w:hint="eastAsia" w:ascii="宋体" w:hAnsi="宋体"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ind w:firstLine="3240" w:firstLineChars="135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  <w:lang w:eastAsia="zh-CN"/>
              </w:rPr>
              <w:t>时间落款待定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ind w:firstLine="560" w:firstLineChars="200"/>
              <w:rPr>
                <w:rFonts w:hint="eastAsia" w:ascii="方正仿宋_GBK" w:eastAsia="方正仿宋_GBK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必须由院（系）主管学生工作领导明确评价参评学生各方面表现，不得只填写“同意”、“同意推荐”等字样。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  <w:lang w:eastAsia="zh-CN"/>
              </w:rPr>
              <w:t>最后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须写明“各方面均符合国家奖学金评比标准，同意推荐”。</w:t>
            </w:r>
          </w:p>
          <w:p>
            <w:pPr>
              <w:rPr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left="6600" w:hanging="6600" w:hangingChars="27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  <w:r>
              <w:rPr>
                <w:rFonts w:hint="eastAsia"/>
                <w:color w:val="FF0000"/>
                <w:sz w:val="24"/>
              </w:rPr>
              <w:t>(本人手签，不可用签名章代替)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ind w:left="2400" w:hanging="2400" w:hangingChars="1000"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（院系公章）</w:t>
            </w:r>
            <w:r>
              <w:rPr>
                <w:rFonts w:hint="eastAsia"/>
                <w:color w:val="FF0000"/>
                <w:sz w:val="24"/>
              </w:rPr>
              <w:t>盖章需清晰可辨不能为党</w:t>
            </w:r>
            <w:r>
              <w:rPr>
                <w:rFonts w:hint="eastAsia"/>
                <w:color w:val="FF0000"/>
                <w:sz w:val="24"/>
                <w:lang w:eastAsia="zh-CN"/>
              </w:rPr>
              <w:t>委</w:t>
            </w:r>
            <w:r>
              <w:rPr>
                <w:rFonts w:hint="eastAsia"/>
                <w:color w:val="FF0000"/>
                <w:sz w:val="24"/>
              </w:rPr>
              <w:t>章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ind w:firstLine="3840" w:firstLineChars="1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  <w:lang w:eastAsia="zh-CN"/>
              </w:rPr>
              <w:t>时间落款待定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color w:val="FF0000"/>
                <w:sz w:val="24"/>
                <w:u w:val="single"/>
              </w:rPr>
              <w:t xml:space="preserve">   5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  <w:r>
              <w:rPr>
                <w:rFonts w:hint="eastAsia"/>
                <w:color w:val="FF0000"/>
                <w:sz w:val="24"/>
              </w:rPr>
              <w:t>不得使用部门章替代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  <w:lang w:eastAsia="zh-CN"/>
              </w:rPr>
              <w:t>时间落款待定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</w:tr>
    </w:tbl>
    <w:p>
      <w:pPr>
        <w:spacing w:before="156" w:beforeLines="50"/>
        <w:jc w:val="right"/>
      </w:pPr>
      <w:r>
        <w:rPr>
          <w:rFonts w:hint="eastAsia"/>
        </w:rPr>
        <w:t xml:space="preserve">                                        制表：全国学生资助管理中心　2010年版</w:t>
      </w:r>
    </w:p>
    <w:sectPr>
      <w:footerReference r:id="rId3" w:type="default"/>
      <w:footerReference r:id="rId4" w:type="even"/>
      <w:footnotePr>
        <w:numFmt w:val="decimalEnclosedCircleChinese"/>
      </w:footnotePr>
      <w:pgSz w:w="11906" w:h="16838"/>
      <w:pgMar w:top="1134" w:right="1021" w:bottom="1134" w:left="1021" w:header="851" w:footer="1418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398" w:yAlign="center"/>
      <w:rPr>
        <w:rStyle w:val="7"/>
        <w:sz w:val="24"/>
        <w:szCs w:val="24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8B"/>
    <w:rsid w:val="00086F81"/>
    <w:rsid w:val="0013037E"/>
    <w:rsid w:val="0022588B"/>
    <w:rsid w:val="00231D99"/>
    <w:rsid w:val="002C2662"/>
    <w:rsid w:val="002D5B37"/>
    <w:rsid w:val="00325761"/>
    <w:rsid w:val="00356423"/>
    <w:rsid w:val="004E5262"/>
    <w:rsid w:val="00666AFC"/>
    <w:rsid w:val="006709A3"/>
    <w:rsid w:val="007973EF"/>
    <w:rsid w:val="00A5740F"/>
    <w:rsid w:val="00AB59BE"/>
    <w:rsid w:val="00B352C8"/>
    <w:rsid w:val="00BF222C"/>
    <w:rsid w:val="00C27080"/>
    <w:rsid w:val="00FE72A8"/>
    <w:rsid w:val="01B72932"/>
    <w:rsid w:val="04B65D0E"/>
    <w:rsid w:val="04DD22FE"/>
    <w:rsid w:val="0820199A"/>
    <w:rsid w:val="0E1A3069"/>
    <w:rsid w:val="0E88225E"/>
    <w:rsid w:val="0F07343E"/>
    <w:rsid w:val="132B1373"/>
    <w:rsid w:val="1D426FAA"/>
    <w:rsid w:val="1EAC2FAE"/>
    <w:rsid w:val="24C76955"/>
    <w:rsid w:val="2B3D44B1"/>
    <w:rsid w:val="2DFE555E"/>
    <w:rsid w:val="2E2854FE"/>
    <w:rsid w:val="307E241D"/>
    <w:rsid w:val="34082EBB"/>
    <w:rsid w:val="39794CD1"/>
    <w:rsid w:val="3C34585B"/>
    <w:rsid w:val="5699719C"/>
    <w:rsid w:val="56F56937"/>
    <w:rsid w:val="5F865E80"/>
    <w:rsid w:val="615D19A8"/>
    <w:rsid w:val="68890871"/>
    <w:rsid w:val="6BF8590D"/>
    <w:rsid w:val="6C1F1173"/>
    <w:rsid w:val="6C8373DD"/>
    <w:rsid w:val="6F5B2F83"/>
    <w:rsid w:val="705E150B"/>
    <w:rsid w:val="719A2B38"/>
    <w:rsid w:val="72791B19"/>
    <w:rsid w:val="74B505EB"/>
    <w:rsid w:val="7987080C"/>
    <w:rsid w:val="79EA2099"/>
    <w:rsid w:val="7BC63A35"/>
    <w:rsid w:val="7F3E2C56"/>
    <w:rsid w:val="7FE2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63900A-87D7-44F3-9E6D-06F05EE1D8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606</Words>
  <Characters>3458</Characters>
  <Lines>28</Lines>
  <Paragraphs>8</Paragraphs>
  <TotalTime>3</TotalTime>
  <ScaleCrop>false</ScaleCrop>
  <LinksUpToDate>false</LinksUpToDate>
  <CharactersWithSpaces>4056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2017-10-10T04:04:00Z</dcterms:created>
  <dc:creator>lenovo</dc:creator>
  <cp:lastModifiedBy>  晗琦</cp:lastModifiedBy>
  <cp:lastPrinted>2017-10-10T03:54:00Z</cp:lastPrinted>
  <dcterms:modified xsi:type="dcterms:W3CDTF">2020-09-22T02:24:53Z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